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E6D4" w14:textId="77777777" w:rsidR="00990BE3" w:rsidRDefault="00990BE3" w:rsidP="00990BE3">
      <w:pPr>
        <w:widowControl w:val="0"/>
        <w:autoSpaceDE w:val="0"/>
        <w:autoSpaceDN w:val="0"/>
        <w:adjustRightInd w:val="0"/>
      </w:pPr>
    </w:p>
    <w:p w14:paraId="5FEF2031" w14:textId="77777777" w:rsidR="00990BE3" w:rsidRDefault="00990BE3" w:rsidP="00990BE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107.145  </w:t>
      </w:r>
      <w:r w:rsidR="001456AF">
        <w:rPr>
          <w:b/>
          <w:bCs/>
        </w:rPr>
        <w:t xml:space="preserve">Earned </w:t>
      </w:r>
      <w:r w:rsidR="00550E2A">
        <w:rPr>
          <w:b/>
          <w:bCs/>
        </w:rPr>
        <w:t>Program Sentence Credit</w:t>
      </w:r>
      <w:r>
        <w:t xml:space="preserve"> </w:t>
      </w:r>
    </w:p>
    <w:p w14:paraId="73B2D515" w14:textId="77777777" w:rsidR="00990BE3" w:rsidRDefault="00990BE3" w:rsidP="00990BE3">
      <w:pPr>
        <w:widowControl w:val="0"/>
        <w:autoSpaceDE w:val="0"/>
        <w:autoSpaceDN w:val="0"/>
        <w:adjustRightInd w:val="0"/>
      </w:pPr>
    </w:p>
    <w:p w14:paraId="2EA58C4D" w14:textId="3A195039" w:rsidR="00990BE3" w:rsidRDefault="0082783C" w:rsidP="00990BE3">
      <w:pPr>
        <w:widowControl w:val="0"/>
        <w:autoSpaceDE w:val="0"/>
        <w:autoSpaceDN w:val="0"/>
        <w:adjustRightInd w:val="0"/>
      </w:pPr>
      <w:r>
        <w:t xml:space="preserve">Individuals in </w:t>
      </w:r>
      <w:r w:rsidR="00F273A1">
        <w:t>c</w:t>
      </w:r>
      <w:r>
        <w:t>ustody</w:t>
      </w:r>
      <w:r w:rsidR="00990BE3">
        <w:t xml:space="preserve"> who are enrolled in full-time substance abuse programs, </w:t>
      </w:r>
      <w:r w:rsidR="00BA11F6">
        <w:t>Correctional Industries</w:t>
      </w:r>
      <w:r w:rsidR="00990BE3">
        <w:t xml:space="preserve"> assignments, vocational or academic educational programs</w:t>
      </w:r>
      <w:r w:rsidR="00550E2A">
        <w:t>, behavior modification programs, life skills courses, re-entry planning</w:t>
      </w:r>
      <w:r>
        <w:t>, self-improvement programs, approved volunteer activities, work assignment</w:t>
      </w:r>
      <w:r w:rsidR="00F66F9F">
        <w:t>s</w:t>
      </w:r>
      <w:r>
        <w:t xml:space="preserve"> or </w:t>
      </w:r>
      <w:r w:rsidR="00285148">
        <w:t>Adult Transition Center (</w:t>
      </w:r>
      <w:r>
        <w:t>ATC</w:t>
      </w:r>
      <w:r w:rsidR="00285148">
        <w:t>)</w:t>
      </w:r>
      <w:r>
        <w:t>/work release program</w:t>
      </w:r>
      <w:r w:rsidR="00285148">
        <w:t>s</w:t>
      </w:r>
      <w:r w:rsidR="00990BE3">
        <w:t xml:space="preserve"> approved by the Department may be eligible to receive </w:t>
      </w:r>
      <w:r w:rsidR="001456AF">
        <w:t xml:space="preserve">earned </w:t>
      </w:r>
      <w:r w:rsidR="00550E2A">
        <w:t>program sentence credit</w:t>
      </w:r>
      <w:r w:rsidR="00990BE3">
        <w:t xml:space="preserve"> in addition to </w:t>
      </w:r>
      <w:r w:rsidR="00550E2A">
        <w:t>other credit</w:t>
      </w:r>
      <w:r w:rsidR="00990BE3">
        <w:t xml:space="preserve"> awarded in accordance with this Part.  </w:t>
      </w:r>
      <w:r w:rsidR="001456AF">
        <w:t>Earned program</w:t>
      </w:r>
      <w:r w:rsidR="00550E2A">
        <w:t xml:space="preserve"> sentence credit</w:t>
      </w:r>
      <w:r w:rsidR="00990BE3">
        <w:t xml:space="preserve"> shall be awarded at the applicable rate for each day during which program goals have been achieved in accordance with Subpart F. </w:t>
      </w:r>
    </w:p>
    <w:p w14:paraId="2004419D" w14:textId="77777777" w:rsidR="00990BE3" w:rsidRDefault="00990BE3" w:rsidP="00990BE3">
      <w:pPr>
        <w:widowControl w:val="0"/>
        <w:autoSpaceDE w:val="0"/>
        <w:autoSpaceDN w:val="0"/>
        <w:adjustRightInd w:val="0"/>
      </w:pPr>
    </w:p>
    <w:p w14:paraId="5E55DD21" w14:textId="23AA385D" w:rsidR="00550E2A" w:rsidRPr="00D55B37" w:rsidRDefault="0082783C">
      <w:pPr>
        <w:pStyle w:val="JCARSourceNote"/>
        <w:ind w:left="720"/>
      </w:pPr>
      <w:r>
        <w:t xml:space="preserve">(Source:  Amended at 46 Ill. Reg. </w:t>
      </w:r>
      <w:r w:rsidR="005A0EB7">
        <w:t>19974</w:t>
      </w:r>
      <w:r>
        <w:t xml:space="preserve">, effective </w:t>
      </w:r>
      <w:r w:rsidR="005A0EB7">
        <w:t>November 29, 2022</w:t>
      </w:r>
      <w:r>
        <w:t>)</w:t>
      </w:r>
    </w:p>
    <w:sectPr w:rsidR="00550E2A" w:rsidRPr="00D55B37" w:rsidSect="00990B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BE3"/>
    <w:rsid w:val="001456AF"/>
    <w:rsid w:val="00161371"/>
    <w:rsid w:val="001C65D5"/>
    <w:rsid w:val="00285148"/>
    <w:rsid w:val="00380582"/>
    <w:rsid w:val="00387842"/>
    <w:rsid w:val="003A68B8"/>
    <w:rsid w:val="004D2718"/>
    <w:rsid w:val="00550E2A"/>
    <w:rsid w:val="005A0EB7"/>
    <w:rsid w:val="005C3366"/>
    <w:rsid w:val="00715989"/>
    <w:rsid w:val="007672A9"/>
    <w:rsid w:val="0082783C"/>
    <w:rsid w:val="00990BE3"/>
    <w:rsid w:val="00BA11F6"/>
    <w:rsid w:val="00D363FF"/>
    <w:rsid w:val="00F273A1"/>
    <w:rsid w:val="00F40309"/>
    <w:rsid w:val="00F66F9F"/>
    <w:rsid w:val="00F81790"/>
    <w:rsid w:val="00F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B47F87"/>
  <w15:docId w15:val="{4012E99C-E495-41D6-9A45-1BEB5474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Shipley, Melissa A.</cp:lastModifiedBy>
  <cp:revision>3</cp:revision>
  <dcterms:created xsi:type="dcterms:W3CDTF">2022-08-23T18:09:00Z</dcterms:created>
  <dcterms:modified xsi:type="dcterms:W3CDTF">2022-12-16T13:55:00Z</dcterms:modified>
</cp:coreProperties>
</file>