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CA" w:rsidRDefault="000778CA" w:rsidP="000778CA">
      <w:pPr>
        <w:widowControl w:val="0"/>
        <w:autoSpaceDE w:val="0"/>
        <w:autoSpaceDN w:val="0"/>
        <w:adjustRightInd w:val="0"/>
      </w:pPr>
      <w:bookmarkStart w:id="0" w:name="_GoBack"/>
      <w:bookmarkEnd w:id="0"/>
    </w:p>
    <w:p w:rsidR="000778CA" w:rsidRDefault="000778CA" w:rsidP="000778CA">
      <w:pPr>
        <w:widowControl w:val="0"/>
        <w:autoSpaceDE w:val="0"/>
        <w:autoSpaceDN w:val="0"/>
        <w:adjustRightInd w:val="0"/>
      </w:pPr>
      <w:r>
        <w:rPr>
          <w:b/>
          <w:bCs/>
        </w:rPr>
        <w:t>Section 405.20  Definitions</w:t>
      </w:r>
      <w:r>
        <w:t xml:space="preserve"> </w:t>
      </w:r>
    </w:p>
    <w:p w:rsidR="000778CA" w:rsidRDefault="000778CA" w:rsidP="000778CA">
      <w:pPr>
        <w:widowControl w:val="0"/>
        <w:autoSpaceDE w:val="0"/>
        <w:autoSpaceDN w:val="0"/>
        <w:adjustRightInd w:val="0"/>
      </w:pPr>
    </w:p>
    <w:p w:rsidR="000778CA" w:rsidRDefault="000778CA" w:rsidP="000778CA">
      <w:pPr>
        <w:widowControl w:val="0"/>
        <w:autoSpaceDE w:val="0"/>
        <w:autoSpaceDN w:val="0"/>
        <w:adjustRightInd w:val="0"/>
      </w:pPr>
      <w:r>
        <w:t xml:space="preserve">As used in this Part, the following definitions shall apply: </w:t>
      </w:r>
    </w:p>
    <w:p w:rsidR="000778CA" w:rsidRDefault="000778CA" w:rsidP="000778CA">
      <w:pPr>
        <w:widowControl w:val="0"/>
        <w:autoSpaceDE w:val="0"/>
        <w:autoSpaceDN w:val="0"/>
        <w:adjustRightInd w:val="0"/>
      </w:pPr>
    </w:p>
    <w:p w:rsidR="000778CA" w:rsidRDefault="000778CA" w:rsidP="003E7F3B">
      <w:pPr>
        <w:widowControl w:val="0"/>
        <w:autoSpaceDE w:val="0"/>
        <w:autoSpaceDN w:val="0"/>
        <w:adjustRightInd w:val="0"/>
        <w:ind w:left="1440"/>
      </w:pPr>
      <w:r>
        <w:t xml:space="preserve">"Act" means the Radiation Protection Act of 1990 [420 ILCS 40]. </w:t>
      </w:r>
    </w:p>
    <w:p w:rsidR="003E7F3B" w:rsidRDefault="003E7F3B" w:rsidP="003E7F3B">
      <w:pPr>
        <w:widowControl w:val="0"/>
        <w:autoSpaceDE w:val="0"/>
        <w:autoSpaceDN w:val="0"/>
        <w:adjustRightInd w:val="0"/>
        <w:ind w:left="1440"/>
      </w:pPr>
    </w:p>
    <w:p w:rsidR="003E7F3B" w:rsidRDefault="003E7F3B" w:rsidP="003E7F3B">
      <w:pPr>
        <w:widowControl w:val="0"/>
        <w:autoSpaceDE w:val="0"/>
        <w:autoSpaceDN w:val="0"/>
        <w:adjustRightInd w:val="0"/>
        <w:ind w:left="1440"/>
      </w:pPr>
      <w:r>
        <w:t>"Agency" means the Illinois Emergency Management Agency.</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"Approved Training Program" means a program that the </w:t>
      </w:r>
      <w:r w:rsidR="003E7F3B">
        <w:t>Agency</w:t>
      </w:r>
      <w:r>
        <w:t xml:space="preserve"> has determined is adequate to prepare individuals to meet the training requirements prescribed in</w:t>
      </w:r>
      <w:r w:rsidR="00183FBA">
        <w:t xml:space="preserve"> </w:t>
      </w:r>
      <w:r>
        <w:t xml:space="preserve">Appendix A.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"Cabinet x-ray system" means an x-ray system with the x-ray tube installed in an enclosure which, independent of existing architectural structures except the floor on which it may be placed, is intended to contain at least that portion of a material being irradiated, provide radiation attenuation and exclude personnel from its interior during generation of x radiation. </w:t>
      </w:r>
      <w:r w:rsidR="003E7F3B">
        <w:t xml:space="preserve"> </w:t>
      </w:r>
      <w:r>
        <w:t xml:space="preserve">Included are all x-ray systems designed primarily for the inspection of carry-on baggage at airline, railroad, bus terminals and similar facilities.  An x-ray tube used within a shielded part of a building or x-ray equipment that may temporarily or occasionally incorporate portable shielding is not considered a cabinet x-ray system.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"Certification" means the authorization by the Illinois </w:t>
      </w:r>
      <w:r w:rsidR="003E7F3B">
        <w:t>Emergency Management Agency</w:t>
      </w:r>
      <w:r>
        <w:t xml:space="preserve"> of an individual to perform industrial radiography in Illinois.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"Certified Industrial Radiographer" means an individual who has met prescribed training and experience requirements and has passed an approved examination and is authorized by the </w:t>
      </w:r>
      <w:r w:rsidR="003E7F3B">
        <w:t>Agency</w:t>
      </w:r>
      <w:r>
        <w:t xml:space="preserve">, pursuant to Section 405.90(a), to perform industrial radiography. </w:t>
      </w:r>
    </w:p>
    <w:p w:rsidR="000778CA" w:rsidRDefault="000778CA" w:rsidP="000778CA">
      <w:pPr>
        <w:widowControl w:val="0"/>
        <w:autoSpaceDE w:val="0"/>
        <w:autoSpaceDN w:val="0"/>
        <w:adjustRightInd w:val="0"/>
        <w:ind w:left="1440" w:hanging="720"/>
      </w:pPr>
    </w:p>
    <w:p w:rsidR="00183FBA" w:rsidRDefault="000778CA" w:rsidP="003E7F3B">
      <w:pPr>
        <w:widowControl w:val="0"/>
        <w:autoSpaceDE w:val="0"/>
        <w:autoSpaceDN w:val="0"/>
        <w:adjustRightInd w:val="0"/>
        <w:ind w:left="1440"/>
      </w:pPr>
      <w:r>
        <w:t xml:space="preserve">"Certified Industrial Radiographer Trainee" means an individual who is authorized by the </w:t>
      </w:r>
      <w:r w:rsidR="003E7F3B">
        <w:t>Agency</w:t>
      </w:r>
      <w:r>
        <w:t>, pursuant to Section 405.90(b), to be instructed in industrial radiography and who may perform industrial radiography while under the personal supervision of a Certified Industrial Radiographer</w:t>
      </w:r>
      <w:r w:rsidR="00183FBA">
        <w:t>.</w:t>
      </w:r>
    </w:p>
    <w:p w:rsidR="003E7F3B" w:rsidRDefault="003E7F3B" w:rsidP="003E7F3B">
      <w:pPr>
        <w:widowControl w:val="0"/>
        <w:autoSpaceDE w:val="0"/>
        <w:autoSpaceDN w:val="0"/>
        <w:adjustRightInd w:val="0"/>
        <w:ind w:left="1440"/>
      </w:pPr>
    </w:p>
    <w:p w:rsidR="000778CA" w:rsidRDefault="000778CA" w:rsidP="00183FBA">
      <w:pPr>
        <w:widowControl w:val="0"/>
        <w:autoSpaceDE w:val="0"/>
        <w:autoSpaceDN w:val="0"/>
        <w:adjustRightInd w:val="0"/>
        <w:ind w:left="1440"/>
      </w:pPr>
      <w:r>
        <w:t xml:space="preserve">AGENCY NOTE:  Instruction in industrial radiography for trainees certified by the </w:t>
      </w:r>
      <w:r w:rsidR="003E7F3B">
        <w:t>Agency</w:t>
      </w:r>
      <w:r>
        <w:t xml:space="preserve"> includes on-the-job and field experience.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"Director" means the Director of the Illinois </w:t>
      </w:r>
      <w:r w:rsidR="003E7F3B">
        <w:t>Emergency Management Agency.</w:t>
      </w:r>
      <w:r>
        <w:t xml:space="preserve">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"Industrial Radiography" means the process used to perform the examination of the macroscopic structure of materials by non-destructive methods using radioactive materials or radiation machines.  For purposes of this Part, industrial radiography does not include radiography performed with </w:t>
      </w:r>
      <w:proofErr w:type="spellStart"/>
      <w:r>
        <w:t>Lixiscopes</w:t>
      </w:r>
      <w:proofErr w:type="spellEnd"/>
      <w:r>
        <w:t xml:space="preserve"> or cabinet x-ray systems, nor does it include computed tomography or computer-based </w:t>
      </w:r>
      <w:r>
        <w:lastRenderedPageBreak/>
        <w:t xml:space="preserve">digital radiography in which the useful beam of radiation is collimated to detectors.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"Industrial Radiography </w:t>
      </w:r>
      <w:r w:rsidR="005C57C4">
        <w:t>−</w:t>
      </w:r>
      <w:r>
        <w:t xml:space="preserve"> Radiation Machines" means the process of performing industrial radiography using radiation producing machines.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"Industrial Radiography </w:t>
      </w:r>
      <w:r w:rsidR="005C57C4">
        <w:t>−</w:t>
      </w:r>
      <w:r>
        <w:t xml:space="preserve"> Radioactive Materials" means the process of performing industrial radiography using radioactive materials.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w:t>
      </w:r>
      <w:proofErr w:type="spellStart"/>
      <w:r>
        <w:t>Lixiscope</w:t>
      </w:r>
      <w:proofErr w:type="spellEnd"/>
      <w:r>
        <w:t xml:space="preserve">" means a portable light-intensified imaging device using a sealed source.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"Personal supervision" means supervision provided by a Certified Industrial Radiographer</w:t>
      </w:r>
      <w:r w:rsidR="00183FBA">
        <w:t xml:space="preserve"> </w:t>
      </w:r>
      <w:r>
        <w:t xml:space="preserve">who is physically present at the immediate site where sources of radiation and associated equipment are being used, visually evaluating the performance of the Certified Industrial Radiographer Trainee and in such proximity that immediate assistance can be given if required. </w:t>
      </w:r>
    </w:p>
    <w:p w:rsidR="000778CA" w:rsidRDefault="000778CA" w:rsidP="000778CA">
      <w:pPr>
        <w:widowControl w:val="0"/>
        <w:autoSpaceDE w:val="0"/>
        <w:autoSpaceDN w:val="0"/>
        <w:adjustRightInd w:val="0"/>
        <w:ind w:left="1440" w:hanging="720"/>
      </w:pPr>
    </w:p>
    <w:p w:rsidR="000778CA" w:rsidRDefault="000778CA" w:rsidP="003E7F3B">
      <w:pPr>
        <w:widowControl w:val="0"/>
        <w:autoSpaceDE w:val="0"/>
        <w:autoSpaceDN w:val="0"/>
        <w:adjustRightInd w:val="0"/>
        <w:ind w:left="1440"/>
      </w:pPr>
      <w:r>
        <w:t xml:space="preserve">"Radiographic exposure device" means any instrument containing a sealed source fastened or contained therein, in which the sealed source or shielding thereof may be moved, or otherwise changed, from a shielded to unshielded position for purposes of making a radiographic exposure. </w:t>
      </w:r>
    </w:p>
    <w:p w:rsidR="000778CA" w:rsidRDefault="000778CA" w:rsidP="000778CA">
      <w:pPr>
        <w:widowControl w:val="0"/>
        <w:autoSpaceDE w:val="0"/>
        <w:autoSpaceDN w:val="0"/>
        <w:adjustRightInd w:val="0"/>
        <w:ind w:left="1440" w:hanging="720"/>
      </w:pPr>
    </w:p>
    <w:p w:rsidR="003E7F3B" w:rsidRPr="00D55B37" w:rsidRDefault="003E7F3B">
      <w:pPr>
        <w:pStyle w:val="JCARSourceNote"/>
        <w:ind w:left="720"/>
      </w:pPr>
      <w:r w:rsidRPr="00D55B37">
        <w:t xml:space="preserve">(Source:  </w:t>
      </w:r>
      <w:r>
        <w:t>Amended</w:t>
      </w:r>
      <w:r w:rsidRPr="00D55B37">
        <w:t xml:space="preserve"> at </w:t>
      </w:r>
      <w:r>
        <w:t>32 I</w:t>
      </w:r>
      <w:r w:rsidRPr="00D55B37">
        <w:t xml:space="preserve">ll. Reg. </w:t>
      </w:r>
      <w:r w:rsidR="009E03C6">
        <w:t>13161</w:t>
      </w:r>
      <w:r w:rsidRPr="00D55B37">
        <w:t xml:space="preserve">, effective </w:t>
      </w:r>
      <w:r w:rsidR="009E03C6">
        <w:t>July 24, 2008</w:t>
      </w:r>
      <w:r w:rsidRPr="00D55B37">
        <w:t>)</w:t>
      </w:r>
    </w:p>
    <w:sectPr w:rsidR="003E7F3B" w:rsidRPr="00D55B37" w:rsidSect="000778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8CA"/>
    <w:rsid w:val="00064140"/>
    <w:rsid w:val="000778CA"/>
    <w:rsid w:val="00183FBA"/>
    <w:rsid w:val="003E7F3B"/>
    <w:rsid w:val="005C3366"/>
    <w:rsid w:val="005C57C4"/>
    <w:rsid w:val="006B1B6B"/>
    <w:rsid w:val="009E03C6"/>
    <w:rsid w:val="00AF5C01"/>
    <w:rsid w:val="00D66555"/>
    <w:rsid w:val="00E0570F"/>
    <w:rsid w:val="00F0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7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